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3D083" w14:textId="62FDB999" w:rsidR="000A5BB3" w:rsidRDefault="000A5BB3">
      <w:r>
        <w:rPr>
          <w:noProof/>
        </w:rPr>
        <w:drawing>
          <wp:inline distT="0" distB="0" distL="0" distR="0" wp14:anchorId="3AC61081" wp14:editId="18684DC3">
            <wp:extent cx="5943600" cy="7683500"/>
            <wp:effectExtent l="0" t="0" r="0" b="0"/>
            <wp:docPr id="14026546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6546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8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A5B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BB3"/>
    <w:rsid w:val="000A5BB3"/>
    <w:rsid w:val="008E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C9CD9"/>
  <w15:chartTrackingRefBased/>
  <w15:docId w15:val="{917CCCEC-2B07-4F05-8484-3EDDF202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LaRocco</dc:creator>
  <cp:keywords/>
  <dc:description/>
  <cp:lastModifiedBy>Jim LaRocco</cp:lastModifiedBy>
  <cp:revision>1</cp:revision>
  <dcterms:created xsi:type="dcterms:W3CDTF">2024-05-29T17:11:00Z</dcterms:created>
  <dcterms:modified xsi:type="dcterms:W3CDTF">2024-05-29T17:11:00Z</dcterms:modified>
</cp:coreProperties>
</file>